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4076"/>
      </w:tblGrid>
      <w:tr w:rsidR="001762E6" w:rsidTr="002C1730">
        <w:tc>
          <w:tcPr>
            <w:tcW w:w="3652" w:type="dxa"/>
          </w:tcPr>
          <w:p w:rsidR="001762E6" w:rsidRPr="002C1730" w:rsidRDefault="002C1730" w:rsidP="005D6A42">
            <w:pPr>
              <w:rPr>
                <w:b/>
                <w:i/>
              </w:rPr>
            </w:pPr>
            <w:r w:rsidRPr="002C1730">
              <w:rPr>
                <w:b/>
                <w:i/>
              </w:rPr>
              <w:t>«Согласовано»</w:t>
            </w:r>
          </w:p>
          <w:p w:rsidR="002C1730" w:rsidRDefault="002C1730" w:rsidP="00BC49D2">
            <w:r>
              <w:t>Директор Русского исторического парка</w:t>
            </w:r>
            <w:r w:rsidR="00862F95">
              <w:t xml:space="preserve"> семейного и детского отдыха</w:t>
            </w:r>
          </w:p>
          <w:p w:rsidR="002C1730" w:rsidRDefault="002C1730" w:rsidP="00BC49D2">
            <w:r>
              <w:t xml:space="preserve">«Изумрудная </w:t>
            </w:r>
            <w:bookmarkStart w:id="0" w:name="_GoBack"/>
            <w:bookmarkEnd w:id="0"/>
            <w:r>
              <w:t>Долина»</w:t>
            </w:r>
          </w:p>
          <w:p w:rsidR="002C1730" w:rsidRDefault="002C1730" w:rsidP="00BC49D2"/>
          <w:p w:rsidR="002C1730" w:rsidRDefault="002C1730" w:rsidP="00BC49D2">
            <w:r>
              <w:t>__________ С.А. Вакуленко</w:t>
            </w:r>
          </w:p>
          <w:p w:rsidR="002C1730" w:rsidRDefault="002C1730" w:rsidP="00BC49D2"/>
          <w:p w:rsidR="002C1730" w:rsidRDefault="001475AB" w:rsidP="001475AB">
            <w:r>
              <w:t xml:space="preserve">«_____» </w:t>
            </w:r>
            <w:r w:rsidR="002C1730">
              <w:t>мая</w:t>
            </w:r>
            <w:r>
              <w:t xml:space="preserve"> </w:t>
            </w:r>
            <w:r w:rsidR="002C1730">
              <w:t>2019 г.</w:t>
            </w:r>
          </w:p>
        </w:tc>
        <w:tc>
          <w:tcPr>
            <w:tcW w:w="1843" w:type="dxa"/>
          </w:tcPr>
          <w:p w:rsidR="001762E6" w:rsidRDefault="001762E6"/>
        </w:tc>
        <w:tc>
          <w:tcPr>
            <w:tcW w:w="4076" w:type="dxa"/>
          </w:tcPr>
          <w:p w:rsidR="002C1730" w:rsidRPr="001762E6" w:rsidRDefault="002C1730" w:rsidP="005D6A42">
            <w:pPr>
              <w:rPr>
                <w:b/>
                <w:i/>
              </w:rPr>
            </w:pPr>
            <w:r w:rsidRPr="001762E6">
              <w:rPr>
                <w:b/>
                <w:i/>
              </w:rPr>
              <w:t>«Утверждаю»</w:t>
            </w:r>
          </w:p>
          <w:p w:rsidR="002C1730" w:rsidRDefault="002C1730" w:rsidP="002C1730">
            <w:r>
              <w:t xml:space="preserve">Председатель Приморского краевого отделения ВОО Русское географическое общество – Общество изучения Амурского края </w:t>
            </w:r>
          </w:p>
          <w:p w:rsidR="002C1730" w:rsidRDefault="002C1730" w:rsidP="002C1730"/>
          <w:p w:rsidR="002C1730" w:rsidRDefault="002C1730" w:rsidP="002C1730">
            <w:r>
              <w:t>_____________ А.М. Буяков</w:t>
            </w:r>
          </w:p>
          <w:p w:rsidR="002C1730" w:rsidRDefault="002C1730" w:rsidP="002C1730"/>
          <w:p w:rsidR="001762E6" w:rsidRDefault="002C1730" w:rsidP="001475AB">
            <w:r>
              <w:t>«___»</w:t>
            </w:r>
            <w:r w:rsidR="001475AB">
              <w:t xml:space="preserve"> </w:t>
            </w:r>
            <w:r>
              <w:t>мая</w:t>
            </w:r>
            <w:r w:rsidR="001475AB">
              <w:t xml:space="preserve"> </w:t>
            </w:r>
            <w:r>
              <w:t>2019 г.</w:t>
            </w:r>
          </w:p>
        </w:tc>
      </w:tr>
    </w:tbl>
    <w:p w:rsidR="002C1730" w:rsidRDefault="002C1730" w:rsidP="008A0986">
      <w:pPr>
        <w:jc w:val="center"/>
        <w:rPr>
          <w:b/>
          <w:sz w:val="32"/>
          <w:szCs w:val="32"/>
        </w:rPr>
      </w:pPr>
    </w:p>
    <w:p w:rsidR="002C1730" w:rsidRDefault="002C1730" w:rsidP="008A0986">
      <w:pPr>
        <w:jc w:val="center"/>
        <w:rPr>
          <w:b/>
          <w:sz w:val="32"/>
          <w:szCs w:val="32"/>
        </w:rPr>
      </w:pPr>
    </w:p>
    <w:p w:rsidR="002C1730" w:rsidRDefault="002C1730" w:rsidP="008A0986">
      <w:pPr>
        <w:jc w:val="center"/>
        <w:rPr>
          <w:b/>
          <w:sz w:val="32"/>
          <w:szCs w:val="32"/>
        </w:rPr>
      </w:pPr>
    </w:p>
    <w:p w:rsidR="002C1730" w:rsidRDefault="002C1730" w:rsidP="008A0986">
      <w:pPr>
        <w:jc w:val="center"/>
        <w:rPr>
          <w:b/>
          <w:sz w:val="32"/>
          <w:szCs w:val="32"/>
        </w:rPr>
      </w:pPr>
    </w:p>
    <w:p w:rsidR="008A0986" w:rsidRPr="008A0986" w:rsidRDefault="008A0986" w:rsidP="008A0986">
      <w:pPr>
        <w:jc w:val="center"/>
        <w:rPr>
          <w:b/>
          <w:sz w:val="32"/>
          <w:szCs w:val="32"/>
        </w:rPr>
      </w:pPr>
      <w:r w:rsidRPr="008A0986">
        <w:rPr>
          <w:b/>
          <w:sz w:val="32"/>
          <w:szCs w:val="32"/>
        </w:rPr>
        <w:t>ПОЛОЖЕНИЕ</w:t>
      </w:r>
    </w:p>
    <w:p w:rsidR="008A0986" w:rsidRDefault="008A0986" w:rsidP="008A0986">
      <w:pPr>
        <w:jc w:val="center"/>
        <w:rPr>
          <w:b/>
          <w:sz w:val="32"/>
          <w:szCs w:val="32"/>
        </w:rPr>
      </w:pPr>
      <w:r w:rsidRPr="008A0986">
        <w:rPr>
          <w:b/>
          <w:sz w:val="32"/>
          <w:szCs w:val="32"/>
        </w:rPr>
        <w:t xml:space="preserve">об Открытии полевого сезона юных археологов </w:t>
      </w:r>
      <w:r w:rsidR="00352B51">
        <w:rPr>
          <w:b/>
          <w:sz w:val="32"/>
          <w:szCs w:val="32"/>
        </w:rPr>
        <w:t>и краеведов</w:t>
      </w:r>
    </w:p>
    <w:p w:rsidR="008A0986" w:rsidRPr="008A0986" w:rsidRDefault="008A0986" w:rsidP="008A0986">
      <w:pPr>
        <w:jc w:val="center"/>
        <w:rPr>
          <w:b/>
          <w:sz w:val="32"/>
          <w:szCs w:val="32"/>
        </w:rPr>
      </w:pPr>
      <w:r w:rsidRPr="008A0986">
        <w:rPr>
          <w:b/>
          <w:sz w:val="32"/>
          <w:szCs w:val="32"/>
        </w:rPr>
        <w:t>Приморского края 201</w:t>
      </w:r>
      <w:r w:rsidR="002C173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года</w:t>
      </w:r>
    </w:p>
    <w:p w:rsidR="008A0986" w:rsidRDefault="008A0986"/>
    <w:p w:rsidR="008A0986" w:rsidRDefault="008A0986"/>
    <w:p w:rsidR="008A0986" w:rsidRPr="008A0986" w:rsidRDefault="008A0986" w:rsidP="00BC49D2">
      <w:pPr>
        <w:jc w:val="center"/>
        <w:rPr>
          <w:b/>
        </w:rPr>
      </w:pPr>
      <w:r w:rsidRPr="008A0986">
        <w:rPr>
          <w:b/>
        </w:rPr>
        <w:t>1. Цель и задачи</w:t>
      </w:r>
    </w:p>
    <w:p w:rsidR="008A0986" w:rsidRDefault="008A0986" w:rsidP="008A0986">
      <w:pPr>
        <w:ind w:firstLine="567"/>
        <w:jc w:val="both"/>
      </w:pPr>
    </w:p>
    <w:p w:rsidR="008A0986" w:rsidRDefault="008A0986" w:rsidP="008A0986">
      <w:pPr>
        <w:ind w:firstLine="567"/>
        <w:jc w:val="both"/>
      </w:pPr>
      <w:r>
        <w:t>Мероприятие «Открытие полевого сезона юных археологов Приморского края»</w:t>
      </w:r>
      <w:r w:rsidR="00132DD5">
        <w:t xml:space="preserve"> (далее по тексту – Мероприятие) организуется секцией «Педагогической археологии и краеведения» Приморского краевого отделения Всероссийской общественной</w:t>
      </w:r>
      <w:r w:rsidR="00413564">
        <w:t xml:space="preserve"> </w:t>
      </w:r>
      <w:r w:rsidR="00132DD5">
        <w:t xml:space="preserve">организации «Русское Географическое общество» </w:t>
      </w:r>
      <w:r w:rsidR="00413564">
        <w:t>–</w:t>
      </w:r>
      <w:r w:rsidR="00413564">
        <w:t xml:space="preserve"> </w:t>
      </w:r>
      <w:r w:rsidR="00132DD5">
        <w:t>О</w:t>
      </w:r>
      <w:r w:rsidR="00413564">
        <w:t>бщество изучения Амурского края</w:t>
      </w:r>
      <w:r w:rsidR="00BC49D2">
        <w:t>.</w:t>
      </w:r>
      <w:r w:rsidR="00132DD5">
        <w:t xml:space="preserve"> Мероприятие</w:t>
      </w:r>
      <w:r>
        <w:t xml:space="preserve"> проводится </w:t>
      </w:r>
      <w:r w:rsidR="00262C06">
        <w:t>с</w:t>
      </w:r>
      <w:r>
        <w:t xml:space="preserve"> целью </w:t>
      </w:r>
      <w:r w:rsidR="00132DD5">
        <w:t>интеграции</w:t>
      </w:r>
      <w:r>
        <w:t xml:space="preserve"> </w:t>
      </w:r>
      <w:r w:rsidR="00132DD5">
        <w:t xml:space="preserve">воспитательного, образовательного и </w:t>
      </w:r>
      <w:r>
        <w:t>исследовательского потенциала объединений юных археологов</w:t>
      </w:r>
      <w:r w:rsidR="00D73B16">
        <w:t xml:space="preserve"> и краеведов</w:t>
      </w:r>
      <w:r>
        <w:t xml:space="preserve"> Примор</w:t>
      </w:r>
      <w:r w:rsidR="00132DD5">
        <w:t>ского края</w:t>
      </w:r>
      <w:r>
        <w:t>.</w:t>
      </w:r>
    </w:p>
    <w:p w:rsidR="00132DD5" w:rsidRDefault="00132DD5" w:rsidP="008A0986">
      <w:pPr>
        <w:ind w:firstLine="567"/>
        <w:jc w:val="both"/>
      </w:pPr>
      <w:r>
        <w:t>Задачи мероприятия:</w:t>
      </w:r>
    </w:p>
    <w:p w:rsidR="00132DD5" w:rsidRDefault="001D2A1E" w:rsidP="008A0986">
      <w:pPr>
        <w:ind w:firstLine="567"/>
        <w:jc w:val="both"/>
      </w:pPr>
      <w:r>
        <w:t>- совершенствование организации и содержания обучения и воспитания подрастающего поколения в процессе осуществления туристско-краеведческой деятельности в летний период;</w:t>
      </w:r>
    </w:p>
    <w:p w:rsidR="001D2A1E" w:rsidRDefault="001D2A1E" w:rsidP="008A0986">
      <w:pPr>
        <w:ind w:firstLine="567"/>
        <w:jc w:val="both"/>
      </w:pPr>
      <w:r>
        <w:t>- активизация работы детских туристско-краеведческих объединений, занимающиеся археологическими и краеведческими полевыми исследованиями</w:t>
      </w:r>
      <w:r w:rsidR="00262C06">
        <w:t>;</w:t>
      </w:r>
    </w:p>
    <w:p w:rsidR="00262C06" w:rsidRDefault="00262C06" w:rsidP="008A0986">
      <w:pPr>
        <w:ind w:firstLine="567"/>
        <w:jc w:val="both"/>
      </w:pPr>
      <w:r>
        <w:t>- совершенствование методик полевой исследовательской работы обучающихся в области археологии и краеведения;</w:t>
      </w:r>
    </w:p>
    <w:p w:rsidR="00262C06" w:rsidRDefault="00262C06" w:rsidP="008A0986">
      <w:pPr>
        <w:ind w:firstLine="567"/>
        <w:jc w:val="both"/>
      </w:pPr>
      <w:r>
        <w:t>- обмен опытом полевых исследований детских объединений;</w:t>
      </w:r>
    </w:p>
    <w:p w:rsidR="00262C06" w:rsidRDefault="00262C06" w:rsidP="008A0986">
      <w:pPr>
        <w:ind w:firstLine="567"/>
        <w:jc w:val="both"/>
      </w:pPr>
      <w:r>
        <w:t>- воспитание у школьников патриотизма, бережного отношения к историко-культурному и природному наследию родного края.</w:t>
      </w:r>
    </w:p>
    <w:p w:rsidR="002C1730" w:rsidRDefault="002C1730" w:rsidP="008A0986">
      <w:pPr>
        <w:ind w:firstLine="567"/>
        <w:jc w:val="both"/>
      </w:pPr>
    </w:p>
    <w:p w:rsidR="002C1730" w:rsidRDefault="002C1730" w:rsidP="008A0986">
      <w:pPr>
        <w:ind w:firstLine="567"/>
        <w:jc w:val="both"/>
      </w:pPr>
    </w:p>
    <w:p w:rsidR="00262C06" w:rsidRDefault="00262C06" w:rsidP="008A0986">
      <w:pPr>
        <w:ind w:firstLine="567"/>
        <w:jc w:val="both"/>
      </w:pPr>
    </w:p>
    <w:p w:rsidR="00262C06" w:rsidRPr="00262C06" w:rsidRDefault="00262C06" w:rsidP="00262C06">
      <w:pPr>
        <w:ind w:firstLine="567"/>
        <w:jc w:val="center"/>
        <w:rPr>
          <w:b/>
        </w:rPr>
      </w:pPr>
      <w:r w:rsidRPr="00262C06">
        <w:rPr>
          <w:b/>
        </w:rPr>
        <w:lastRenderedPageBreak/>
        <w:t>2. Общие положения</w:t>
      </w:r>
    </w:p>
    <w:p w:rsidR="00262C06" w:rsidRDefault="00262C06" w:rsidP="008A0986">
      <w:pPr>
        <w:ind w:firstLine="567"/>
        <w:jc w:val="both"/>
      </w:pPr>
    </w:p>
    <w:p w:rsidR="00262C06" w:rsidRDefault="00262C06" w:rsidP="008A0986">
      <w:pPr>
        <w:ind w:firstLine="567"/>
        <w:jc w:val="both"/>
      </w:pPr>
      <w:r>
        <w:t xml:space="preserve">Общее руководство Мероприятием осуществляет Приморское краевое отделение ВОО </w:t>
      </w:r>
      <w:r w:rsidR="00E8462A">
        <w:t>Русское географическое общество</w:t>
      </w:r>
      <w:r>
        <w:t xml:space="preserve"> – </w:t>
      </w:r>
      <w:r w:rsidR="00E8462A">
        <w:t>Общество изучения Амурского края</w:t>
      </w:r>
      <w:r>
        <w:t>. Организует и проводит Мероприятие Секция Педагогической археологии и краеведения ПКО РГО – ОИАК.</w:t>
      </w:r>
    </w:p>
    <w:p w:rsidR="00262C06" w:rsidRDefault="00262C06" w:rsidP="008A0986">
      <w:pPr>
        <w:ind w:firstLine="567"/>
        <w:jc w:val="both"/>
      </w:pPr>
    </w:p>
    <w:p w:rsidR="00262C06" w:rsidRPr="00262C06" w:rsidRDefault="00262C06" w:rsidP="00262C06">
      <w:pPr>
        <w:ind w:firstLine="567"/>
        <w:jc w:val="center"/>
        <w:rPr>
          <w:b/>
        </w:rPr>
      </w:pPr>
      <w:r w:rsidRPr="00262C06">
        <w:rPr>
          <w:b/>
        </w:rPr>
        <w:t>3. Участники</w:t>
      </w:r>
    </w:p>
    <w:p w:rsidR="00262C06" w:rsidRDefault="00262C06" w:rsidP="008A0986">
      <w:pPr>
        <w:ind w:firstLine="567"/>
        <w:jc w:val="both"/>
      </w:pPr>
    </w:p>
    <w:p w:rsidR="00262C06" w:rsidRDefault="0092076C" w:rsidP="008A0986">
      <w:pPr>
        <w:ind w:firstLine="567"/>
        <w:jc w:val="both"/>
      </w:pPr>
      <w:r>
        <w:t>В Мероприятии могут принимать участие обучающиеся образовательных учреждений общего, среднего профессионального и дополнительного образования детей</w:t>
      </w:r>
      <w:r w:rsidR="00ED673E">
        <w:t xml:space="preserve"> Приморского края</w:t>
      </w:r>
      <w:r>
        <w:t xml:space="preserve"> в возрасте от 10 до 18</w:t>
      </w:r>
      <w:r w:rsidR="00ED673E">
        <w:t xml:space="preserve"> лет, занимающиеся полевыми методами исследований в археологии и краеведении.</w:t>
      </w:r>
    </w:p>
    <w:p w:rsidR="0092076C" w:rsidRDefault="0092076C" w:rsidP="008A0986">
      <w:pPr>
        <w:ind w:firstLine="567"/>
        <w:jc w:val="both"/>
      </w:pPr>
    </w:p>
    <w:p w:rsidR="0092076C" w:rsidRPr="0092076C" w:rsidRDefault="0092076C" w:rsidP="0092076C">
      <w:pPr>
        <w:ind w:firstLine="567"/>
        <w:jc w:val="center"/>
        <w:rPr>
          <w:b/>
        </w:rPr>
      </w:pPr>
      <w:r w:rsidRPr="0092076C">
        <w:rPr>
          <w:b/>
        </w:rPr>
        <w:t xml:space="preserve">4. </w:t>
      </w:r>
      <w:r>
        <w:rPr>
          <w:b/>
        </w:rPr>
        <w:t>Условия</w:t>
      </w:r>
      <w:r w:rsidRPr="0092076C">
        <w:rPr>
          <w:b/>
        </w:rPr>
        <w:t xml:space="preserve"> проведения</w:t>
      </w:r>
    </w:p>
    <w:p w:rsidR="0092076C" w:rsidRDefault="0092076C" w:rsidP="008A0986">
      <w:pPr>
        <w:ind w:firstLine="567"/>
        <w:jc w:val="both"/>
      </w:pPr>
    </w:p>
    <w:p w:rsidR="00ED673E" w:rsidRDefault="0092076C" w:rsidP="008A0986">
      <w:pPr>
        <w:ind w:firstLine="567"/>
        <w:jc w:val="both"/>
      </w:pPr>
      <w:r>
        <w:t xml:space="preserve">Мероприятие проводится </w:t>
      </w:r>
      <w:r w:rsidR="00244CAE">
        <w:t>2</w:t>
      </w:r>
      <w:r w:rsidR="00E11A7B">
        <w:t>5</w:t>
      </w:r>
      <w:r>
        <w:t>-</w:t>
      </w:r>
      <w:r w:rsidR="00244CAE">
        <w:t>2</w:t>
      </w:r>
      <w:r w:rsidR="00E11A7B">
        <w:t>7</w:t>
      </w:r>
      <w:r>
        <w:t xml:space="preserve"> мая 201</w:t>
      </w:r>
      <w:r w:rsidR="00E8462A">
        <w:t>9</w:t>
      </w:r>
      <w:r>
        <w:t xml:space="preserve"> г. на территории </w:t>
      </w:r>
      <w:r w:rsidR="002C1730">
        <w:t>Русского исторического парка «Изумрудная Долина» в Уссурийском городском округе</w:t>
      </w:r>
      <w:r>
        <w:t>.</w:t>
      </w:r>
    </w:p>
    <w:p w:rsidR="00D72A13" w:rsidRDefault="00D72A13" w:rsidP="008A0986">
      <w:pPr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262BD" w:rsidTr="006B4871">
        <w:tc>
          <w:tcPr>
            <w:tcW w:w="1951" w:type="dxa"/>
          </w:tcPr>
          <w:p w:rsidR="00E262BD" w:rsidRDefault="00244CAE" w:rsidP="00E11A7B">
            <w:pPr>
              <w:jc w:val="both"/>
            </w:pPr>
            <w:r>
              <w:t>2</w:t>
            </w:r>
            <w:r w:rsidR="00E11A7B">
              <w:t>5</w:t>
            </w:r>
            <w:r w:rsidR="00E262BD">
              <w:t>.05.201</w:t>
            </w:r>
            <w:r w:rsidR="00413564">
              <w:t>9</w:t>
            </w:r>
            <w:r w:rsidR="00E262BD">
              <w:t xml:space="preserve"> г.</w:t>
            </w:r>
          </w:p>
        </w:tc>
        <w:tc>
          <w:tcPr>
            <w:tcW w:w="7620" w:type="dxa"/>
          </w:tcPr>
          <w:p w:rsidR="00E262BD" w:rsidRDefault="00E8462A" w:rsidP="003955B8">
            <w:pPr>
              <w:jc w:val="both"/>
            </w:pPr>
            <w:r>
              <w:t>Заезд участников. Размещение. Экскурсия по парку «Изумрудная Долина».</w:t>
            </w:r>
          </w:p>
        </w:tc>
      </w:tr>
      <w:tr w:rsidR="00E262BD" w:rsidTr="006B4871">
        <w:tc>
          <w:tcPr>
            <w:tcW w:w="1951" w:type="dxa"/>
          </w:tcPr>
          <w:p w:rsidR="00E262BD" w:rsidRDefault="00244CAE" w:rsidP="00E11A7B">
            <w:pPr>
              <w:jc w:val="both"/>
            </w:pPr>
            <w:r>
              <w:t>2</w:t>
            </w:r>
            <w:r w:rsidR="00E11A7B">
              <w:t>6</w:t>
            </w:r>
            <w:r w:rsidR="00E262BD">
              <w:t>.05.201</w:t>
            </w:r>
            <w:r w:rsidR="00413564">
              <w:t>9</w:t>
            </w:r>
            <w:r w:rsidR="00E262BD">
              <w:t xml:space="preserve"> г.</w:t>
            </w:r>
          </w:p>
        </w:tc>
        <w:tc>
          <w:tcPr>
            <w:tcW w:w="7620" w:type="dxa"/>
          </w:tcPr>
          <w:p w:rsidR="00E262BD" w:rsidRDefault="00E8462A" w:rsidP="003955B8">
            <w:pPr>
              <w:jc w:val="both"/>
            </w:pPr>
            <w:r>
              <w:t xml:space="preserve">Экскурсия на </w:t>
            </w:r>
            <w:proofErr w:type="spellStart"/>
            <w:r>
              <w:t>Краснояровское</w:t>
            </w:r>
            <w:proofErr w:type="spellEnd"/>
            <w:r>
              <w:t xml:space="preserve"> городище. Участие в реконструкциях на Палеолитической деревне.</w:t>
            </w:r>
          </w:p>
        </w:tc>
      </w:tr>
      <w:tr w:rsidR="00E262BD" w:rsidTr="006B4871">
        <w:tc>
          <w:tcPr>
            <w:tcW w:w="1951" w:type="dxa"/>
          </w:tcPr>
          <w:p w:rsidR="00E262BD" w:rsidRDefault="00244CAE" w:rsidP="00E11A7B">
            <w:pPr>
              <w:jc w:val="both"/>
            </w:pPr>
            <w:r>
              <w:t>2</w:t>
            </w:r>
            <w:r w:rsidR="00E11A7B">
              <w:t>7</w:t>
            </w:r>
            <w:r w:rsidR="00E262BD">
              <w:t>.05.201</w:t>
            </w:r>
            <w:r w:rsidR="00413564">
              <w:t>9</w:t>
            </w:r>
            <w:r w:rsidR="00E262BD">
              <w:t xml:space="preserve"> г.</w:t>
            </w:r>
          </w:p>
        </w:tc>
        <w:tc>
          <w:tcPr>
            <w:tcW w:w="7620" w:type="dxa"/>
          </w:tcPr>
          <w:p w:rsidR="00E262BD" w:rsidRDefault="002C1730" w:rsidP="006B4871">
            <w:pPr>
              <w:jc w:val="both"/>
            </w:pPr>
            <w:r>
              <w:t>Подведение итогов. Закрытие мероприятия. Разъезд участников.</w:t>
            </w:r>
          </w:p>
        </w:tc>
      </w:tr>
    </w:tbl>
    <w:p w:rsidR="00ED673E" w:rsidRDefault="00ED673E" w:rsidP="00E262BD">
      <w:pPr>
        <w:ind w:firstLine="567"/>
        <w:jc w:val="both"/>
      </w:pPr>
    </w:p>
    <w:p w:rsidR="00E262BD" w:rsidRPr="00E262BD" w:rsidRDefault="00E262BD" w:rsidP="00E262BD">
      <w:pPr>
        <w:ind w:firstLine="567"/>
        <w:jc w:val="both"/>
      </w:pPr>
      <w:r>
        <w:t xml:space="preserve">Заявки на участие </w:t>
      </w:r>
      <w:r w:rsidR="00ED673E">
        <w:t xml:space="preserve">в произвольной форме </w:t>
      </w:r>
      <w:r>
        <w:t xml:space="preserve">принимаются до </w:t>
      </w:r>
      <w:r w:rsidR="00244CAE">
        <w:t>20</w:t>
      </w:r>
      <w:r>
        <w:t xml:space="preserve"> мая 201</w:t>
      </w:r>
      <w:r w:rsidR="00E11A7B">
        <w:t>9</w:t>
      </w:r>
      <w:r>
        <w:t xml:space="preserve"> г. по тел. 8-924-127-1073 или на почту </w:t>
      </w:r>
      <w:proofErr w:type="spellStart"/>
      <w:r>
        <w:rPr>
          <w:lang w:val="en-US"/>
        </w:rPr>
        <w:t>rezervklub</w:t>
      </w:r>
      <w:proofErr w:type="spellEnd"/>
      <w:r w:rsidRPr="00E262BD">
        <w:t>@</w:t>
      </w:r>
      <w:r>
        <w:rPr>
          <w:lang w:val="en-US"/>
        </w:rPr>
        <w:t>mail</w:t>
      </w:r>
      <w:r w:rsidRPr="00E262BD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262BD" w:rsidRDefault="00E262BD" w:rsidP="00E262BD">
      <w:pPr>
        <w:ind w:firstLine="567"/>
        <w:jc w:val="both"/>
      </w:pPr>
      <w:r>
        <w:t>Численный состав делегации каждое детское объединение определяет самостоятельно.</w:t>
      </w:r>
      <w:r w:rsidR="00A93CDD">
        <w:t xml:space="preserve"> Проживание в палаточном лагере. Команды пользуются личны</w:t>
      </w:r>
      <w:r w:rsidR="003021A8">
        <w:t>м снаряжением и продовольствием</w:t>
      </w:r>
      <w:r w:rsidR="00A93CDD">
        <w:t>.</w:t>
      </w:r>
    </w:p>
    <w:p w:rsidR="0092076C" w:rsidRDefault="00E262BD" w:rsidP="00E262BD">
      <w:pPr>
        <w:ind w:firstLine="567"/>
        <w:jc w:val="both"/>
      </w:pPr>
      <w:r>
        <w:t>Детские объединения, принявшие участие в Мероприятии награждаются Дипломом участника Открытия полевого сезона юных археологов и краеведов Приморского края 201</w:t>
      </w:r>
      <w:r w:rsidR="002C1730">
        <w:t>9</w:t>
      </w:r>
      <w:r>
        <w:t xml:space="preserve"> года.</w:t>
      </w:r>
      <w:r w:rsidR="003021A8">
        <w:t xml:space="preserve"> Участники получают сертификат.</w:t>
      </w:r>
    </w:p>
    <w:p w:rsidR="00ED673E" w:rsidRDefault="00ED673E" w:rsidP="00E262BD">
      <w:pPr>
        <w:ind w:firstLine="567"/>
        <w:jc w:val="both"/>
      </w:pPr>
    </w:p>
    <w:p w:rsidR="00ED673E" w:rsidRPr="00ED673E" w:rsidRDefault="00ED673E" w:rsidP="00ED673E">
      <w:pPr>
        <w:ind w:firstLine="567"/>
        <w:jc w:val="center"/>
        <w:rPr>
          <w:b/>
        </w:rPr>
      </w:pPr>
      <w:r w:rsidRPr="00ED673E">
        <w:rPr>
          <w:b/>
        </w:rPr>
        <w:t>5. Финансирование</w:t>
      </w:r>
    </w:p>
    <w:p w:rsidR="005C1EB7" w:rsidRDefault="005C1EB7" w:rsidP="00E262BD">
      <w:pPr>
        <w:ind w:firstLine="567"/>
        <w:jc w:val="both"/>
      </w:pPr>
    </w:p>
    <w:p w:rsidR="00ED673E" w:rsidRDefault="005C1EB7" w:rsidP="00E262BD">
      <w:pPr>
        <w:ind w:firstLine="567"/>
        <w:jc w:val="both"/>
      </w:pPr>
      <w:r>
        <w:t>Расходы, связанные с проездом к месту проведения мероприятия и обратно, а также организацией питания каждая команда несёт самостоятельно.</w:t>
      </w:r>
    </w:p>
    <w:p w:rsidR="00F3634A" w:rsidRDefault="00F3634A" w:rsidP="00E262BD">
      <w:pPr>
        <w:ind w:firstLine="567"/>
        <w:jc w:val="both"/>
      </w:pPr>
    </w:p>
    <w:p w:rsidR="005C1EB7" w:rsidRDefault="005C1EB7" w:rsidP="00E262BD">
      <w:pPr>
        <w:ind w:firstLine="567"/>
        <w:jc w:val="both"/>
      </w:pPr>
    </w:p>
    <w:p w:rsidR="005C1EB7" w:rsidRDefault="005C1EB7" w:rsidP="005C1EB7">
      <w:pPr>
        <w:ind w:firstLine="567"/>
        <w:jc w:val="center"/>
        <w:rPr>
          <w:b/>
        </w:rPr>
      </w:pPr>
      <w:r w:rsidRPr="005C1EB7">
        <w:rPr>
          <w:b/>
        </w:rPr>
        <w:lastRenderedPageBreak/>
        <w:t xml:space="preserve">6. Схема расположения </w:t>
      </w:r>
      <w:r w:rsidR="00D72A13">
        <w:rPr>
          <w:b/>
        </w:rPr>
        <w:t>территории Мероприятия</w:t>
      </w:r>
    </w:p>
    <w:p w:rsidR="00F3634A" w:rsidRPr="005C1EB7" w:rsidRDefault="00F3634A" w:rsidP="005C1EB7">
      <w:pPr>
        <w:ind w:firstLine="567"/>
        <w:jc w:val="center"/>
        <w:rPr>
          <w:b/>
        </w:rPr>
      </w:pPr>
    </w:p>
    <w:p w:rsidR="005C1EB7" w:rsidRDefault="00F3634A" w:rsidP="00F3634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5139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умруд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4A" w:rsidRDefault="00F3634A" w:rsidP="00F3634A">
      <w:pPr>
        <w:jc w:val="both"/>
      </w:pPr>
    </w:p>
    <w:p w:rsidR="00F75D1C" w:rsidRDefault="00F3634A" w:rsidP="00FD7871">
      <w:pPr>
        <w:jc w:val="both"/>
      </w:pPr>
      <w:r>
        <w:t xml:space="preserve">Проезд от остановки «Рынок» автобусом № 121 «Уссурийск – Красный Яр» </w:t>
      </w:r>
      <w:r w:rsidRPr="00F3634A">
        <w:t xml:space="preserve">6:30, 09:00 (кроме </w:t>
      </w:r>
      <w:proofErr w:type="spellStart"/>
      <w:r w:rsidRPr="00F3634A">
        <w:t>сб</w:t>
      </w:r>
      <w:proofErr w:type="spellEnd"/>
      <w:r w:rsidRPr="00F3634A">
        <w:t xml:space="preserve">, </w:t>
      </w:r>
      <w:proofErr w:type="spellStart"/>
      <w:r w:rsidRPr="00F3634A">
        <w:t>вс</w:t>
      </w:r>
      <w:proofErr w:type="spellEnd"/>
      <w:r w:rsidRPr="00F3634A">
        <w:t>), 13:00, 17:20 (</w:t>
      </w:r>
      <w:proofErr w:type="spellStart"/>
      <w:r w:rsidRPr="00F3634A">
        <w:t>сб</w:t>
      </w:r>
      <w:proofErr w:type="spellEnd"/>
      <w:r w:rsidRPr="00F3634A">
        <w:t xml:space="preserve">, </w:t>
      </w:r>
      <w:proofErr w:type="spellStart"/>
      <w:r w:rsidRPr="00F3634A">
        <w:t>вс</w:t>
      </w:r>
      <w:proofErr w:type="spellEnd"/>
      <w:r w:rsidRPr="00F3634A">
        <w:t xml:space="preserve">), 18:15 (кроме </w:t>
      </w:r>
      <w:proofErr w:type="spellStart"/>
      <w:r w:rsidRPr="00F3634A">
        <w:t>сб</w:t>
      </w:r>
      <w:proofErr w:type="spellEnd"/>
      <w:r w:rsidRPr="00F3634A">
        <w:t xml:space="preserve">, </w:t>
      </w:r>
      <w:proofErr w:type="spellStart"/>
      <w:r w:rsidRPr="00F3634A">
        <w:t>вс</w:t>
      </w:r>
      <w:proofErr w:type="spellEnd"/>
      <w:r w:rsidRPr="00F3634A">
        <w:t>)</w:t>
      </w:r>
      <w:r>
        <w:t>. Стоимость билета 35 рублей.</w:t>
      </w:r>
    </w:p>
    <w:sectPr w:rsidR="00F75D1C" w:rsidSect="00BC49D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6B" w:rsidRDefault="007C396B" w:rsidP="00BC49D2">
      <w:r>
        <w:separator/>
      </w:r>
    </w:p>
  </w:endnote>
  <w:endnote w:type="continuationSeparator" w:id="0">
    <w:p w:rsidR="007C396B" w:rsidRDefault="007C396B" w:rsidP="00BC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240631"/>
      <w:docPartObj>
        <w:docPartGallery w:val="Page Numbers (Bottom of Page)"/>
        <w:docPartUnique/>
      </w:docPartObj>
    </w:sdtPr>
    <w:sdtEndPr/>
    <w:sdtContent>
      <w:p w:rsidR="00BC49D2" w:rsidRDefault="00BC49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42">
          <w:rPr>
            <w:noProof/>
          </w:rPr>
          <w:t>3</w:t>
        </w:r>
        <w:r>
          <w:fldChar w:fldCharType="end"/>
        </w:r>
      </w:p>
    </w:sdtContent>
  </w:sdt>
  <w:p w:rsidR="00BC49D2" w:rsidRDefault="00BC4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6B" w:rsidRDefault="007C396B" w:rsidP="00BC49D2">
      <w:r>
        <w:separator/>
      </w:r>
    </w:p>
  </w:footnote>
  <w:footnote w:type="continuationSeparator" w:id="0">
    <w:p w:rsidR="007C396B" w:rsidRDefault="007C396B" w:rsidP="00BC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9D"/>
    <w:rsid w:val="00010543"/>
    <w:rsid w:val="00132DD5"/>
    <w:rsid w:val="001475AB"/>
    <w:rsid w:val="001762E6"/>
    <w:rsid w:val="001D2A1E"/>
    <w:rsid w:val="00223954"/>
    <w:rsid w:val="00244CAE"/>
    <w:rsid w:val="00262C06"/>
    <w:rsid w:val="002C1730"/>
    <w:rsid w:val="003021A8"/>
    <w:rsid w:val="00352B51"/>
    <w:rsid w:val="003955B8"/>
    <w:rsid w:val="00413564"/>
    <w:rsid w:val="00582ACD"/>
    <w:rsid w:val="005C1EB7"/>
    <w:rsid w:val="005D6A42"/>
    <w:rsid w:val="00664D5D"/>
    <w:rsid w:val="00683C8D"/>
    <w:rsid w:val="006B4871"/>
    <w:rsid w:val="007C396B"/>
    <w:rsid w:val="00825EDA"/>
    <w:rsid w:val="00862F95"/>
    <w:rsid w:val="00887DF4"/>
    <w:rsid w:val="008A0986"/>
    <w:rsid w:val="008B3C34"/>
    <w:rsid w:val="008F26B3"/>
    <w:rsid w:val="00904FD5"/>
    <w:rsid w:val="0092076C"/>
    <w:rsid w:val="00956715"/>
    <w:rsid w:val="00961EDC"/>
    <w:rsid w:val="00A93CDD"/>
    <w:rsid w:val="00B50E4C"/>
    <w:rsid w:val="00B8309D"/>
    <w:rsid w:val="00BC49D2"/>
    <w:rsid w:val="00C47009"/>
    <w:rsid w:val="00D41501"/>
    <w:rsid w:val="00D72A13"/>
    <w:rsid w:val="00D73B16"/>
    <w:rsid w:val="00E11A7B"/>
    <w:rsid w:val="00E262BD"/>
    <w:rsid w:val="00E8462A"/>
    <w:rsid w:val="00ED673E"/>
    <w:rsid w:val="00EF5309"/>
    <w:rsid w:val="00F3634A"/>
    <w:rsid w:val="00F75D1C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4367-E628-4897-BCFA-D36D5A6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9D2"/>
  </w:style>
  <w:style w:type="paragraph" w:styleId="a9">
    <w:name w:val="footer"/>
    <w:basedOn w:val="a"/>
    <w:link w:val="aa"/>
    <w:uiPriority w:val="99"/>
    <w:unhideWhenUsed/>
    <w:rsid w:val="00BC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ОИАК</cp:lastModifiedBy>
  <cp:revision>9</cp:revision>
  <cp:lastPrinted>2015-04-29T20:25:00Z</cp:lastPrinted>
  <dcterms:created xsi:type="dcterms:W3CDTF">2019-05-12T09:18:00Z</dcterms:created>
  <dcterms:modified xsi:type="dcterms:W3CDTF">2019-05-13T00:52:00Z</dcterms:modified>
</cp:coreProperties>
</file>